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F" w:rsidRDefault="0013734F">
      <w:pPr>
        <w:jc w:val="center"/>
        <w:rPr>
          <w:b/>
          <w:i/>
        </w:rPr>
      </w:pP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Государственное профессиональное образовательное учреждение</w:t>
      </w: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02103A" w:rsidRDefault="0002103A" w:rsidP="0002103A">
      <w:pPr>
        <w:ind w:left="-851" w:firstLine="1135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02103A" w:rsidRDefault="0002103A" w:rsidP="0002103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03A" w:rsidRDefault="0002103A" w:rsidP="0002103A">
      <w:pPr>
        <w:ind w:firstLine="615"/>
        <w:jc w:val="right"/>
      </w:pPr>
      <w:r>
        <w:t>УТВЕРЖДАЮ</w:t>
      </w:r>
    </w:p>
    <w:p w:rsidR="0002103A" w:rsidRDefault="0002103A" w:rsidP="0002103A">
      <w:pPr>
        <w:ind w:firstLine="615"/>
        <w:jc w:val="right"/>
      </w:pPr>
      <w:r>
        <w:t xml:space="preserve">/Директор </w:t>
      </w:r>
      <w:r>
        <w:rPr>
          <w:noProof/>
        </w:rPr>
        <w:drawing>
          <wp:inline distT="0" distB="0" distL="0" distR="0">
            <wp:extent cx="667385" cy="37909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02103A" w:rsidRDefault="00221970" w:rsidP="0002103A">
      <w:pPr>
        <w:jc w:val="right"/>
      </w:pPr>
      <w:r>
        <w:t>«29» августа 2025</w:t>
      </w:r>
      <w:r w:rsidR="0002103A">
        <w:t xml:space="preserve"> г.</w:t>
      </w:r>
    </w:p>
    <w:p w:rsidR="0002103A" w:rsidRDefault="00221970" w:rsidP="00021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02103A">
        <w:rPr>
          <w:sz w:val="28"/>
          <w:szCs w:val="28"/>
        </w:rPr>
        <w:t xml:space="preserve"> года</w:t>
      </w:r>
      <w:r w:rsidR="0002103A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2103A" w:rsidRDefault="0002103A" w:rsidP="0002103A">
      <w:pPr>
        <w:jc w:val="right"/>
      </w:pPr>
    </w:p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Default="0002103A" w:rsidP="0002103A"/>
    <w:p w:rsidR="0002103A" w:rsidRPr="0002103A" w:rsidRDefault="0002103A" w:rsidP="0002103A">
      <w:pPr>
        <w:pStyle w:val="affffffff4"/>
        <w:ind w:firstLine="708"/>
        <w:rPr>
          <w:b/>
          <w:sz w:val="28"/>
          <w:szCs w:val="28"/>
        </w:rPr>
      </w:pPr>
      <w:r w:rsidRPr="0002103A">
        <w:rPr>
          <w:b/>
          <w:sz w:val="28"/>
          <w:szCs w:val="28"/>
        </w:rPr>
        <w:t>РАБОЧАЯ ПРОГРАММА УЧЕБНОЙ ДИСЦИПЛИНЫ</w:t>
      </w:r>
    </w:p>
    <w:p w:rsidR="0002103A" w:rsidRPr="0002103A" w:rsidRDefault="0002103A" w:rsidP="0002103A">
      <w:pPr>
        <w:pStyle w:val="affffffff4"/>
        <w:rPr>
          <w:b/>
          <w:sz w:val="28"/>
          <w:szCs w:val="28"/>
        </w:rPr>
      </w:pPr>
      <w:r w:rsidRPr="000210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</w:t>
      </w:r>
      <w:r w:rsidRPr="0002103A">
        <w:rPr>
          <w:b/>
          <w:sz w:val="28"/>
          <w:szCs w:val="28"/>
        </w:rPr>
        <w:t>»</w:t>
      </w: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5C7C95" w:rsidP="0002103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8"/>
          <w:szCs w:val="28"/>
        </w:rPr>
      </w:pPr>
      <w:r>
        <w:rPr>
          <w:sz w:val="28"/>
          <w:szCs w:val="28"/>
        </w:rPr>
        <w:t>Профессия</w:t>
      </w:r>
      <w:r w:rsidR="0002103A" w:rsidRPr="0002103A">
        <w:rPr>
          <w:b/>
          <w:sz w:val="28"/>
          <w:szCs w:val="28"/>
        </w:rPr>
        <w:t>:</w:t>
      </w:r>
      <w:r w:rsidR="00221970">
        <w:rPr>
          <w:sz w:val="28"/>
          <w:szCs w:val="28"/>
        </w:rPr>
        <w:t xml:space="preserve"> 35.01.27 М</w:t>
      </w:r>
      <w:r w:rsidR="0002103A" w:rsidRPr="0002103A">
        <w:rPr>
          <w:sz w:val="28"/>
          <w:szCs w:val="28"/>
        </w:rPr>
        <w:t xml:space="preserve">астер  сельскохозяйственного производства </w:t>
      </w: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Pr="0002103A" w:rsidRDefault="0002103A" w:rsidP="0002103A">
      <w:pPr>
        <w:jc w:val="center"/>
        <w:rPr>
          <w:b/>
          <w:sz w:val="28"/>
          <w:szCs w:val="28"/>
        </w:rPr>
      </w:pPr>
    </w:p>
    <w:p w:rsidR="0002103A" w:rsidRDefault="0002103A" w:rsidP="0002103A">
      <w:pPr>
        <w:jc w:val="center"/>
        <w:rPr>
          <w:b/>
          <w:sz w:val="32"/>
        </w:rPr>
      </w:pPr>
    </w:p>
    <w:p w:rsidR="0002103A" w:rsidRDefault="0002103A" w:rsidP="0002103A">
      <w:pPr>
        <w:jc w:val="right"/>
        <w:rPr>
          <w:b/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b/>
          <w:sz w:val="32"/>
        </w:rPr>
      </w:pPr>
    </w:p>
    <w:p w:rsidR="00221970" w:rsidRDefault="00221970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sz w:val="32"/>
        </w:rPr>
      </w:pPr>
    </w:p>
    <w:p w:rsidR="0002103A" w:rsidRDefault="0002103A" w:rsidP="0002103A">
      <w:pPr>
        <w:spacing w:before="240" w:after="240"/>
        <w:jc w:val="center"/>
        <w:rPr>
          <w:b/>
        </w:rPr>
      </w:pPr>
      <w:r>
        <w:rPr>
          <w:sz w:val="32"/>
        </w:rPr>
        <w:t>Мышкин, 202</w:t>
      </w:r>
      <w:r w:rsidR="00221970">
        <w:rPr>
          <w:sz w:val="32"/>
        </w:rPr>
        <w:t>5</w:t>
      </w:r>
    </w:p>
    <w:p w:rsidR="0013734F" w:rsidRPr="0002103A" w:rsidRDefault="0002103A" w:rsidP="0002103A">
      <w:pPr>
        <w:jc w:val="center"/>
        <w:rPr>
          <w:b/>
          <w:i/>
        </w:rPr>
      </w:pPr>
      <w:r>
        <w:rPr>
          <w:sz w:val="28"/>
        </w:rPr>
        <w:br w:type="page"/>
      </w:r>
      <w:r w:rsidR="00FF6031">
        <w:rPr>
          <w:b/>
          <w:sz w:val="28"/>
        </w:rPr>
        <w:lastRenderedPageBreak/>
        <w:t>СОДЕРЖАНИЕ</w:t>
      </w:r>
    </w:p>
    <w:p w:rsidR="0013734F" w:rsidRDefault="0013734F" w:rsidP="0002103A">
      <w:pPr>
        <w:pStyle w:val="affd"/>
        <w:spacing w:after="0"/>
        <w:ind w:left="644"/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48"/>
        <w:gridCol w:w="8820"/>
        <w:gridCol w:w="953"/>
      </w:tblGrid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:rsidR="0013734F" w:rsidRDefault="00E73950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</w:t>
            </w:r>
            <w:r w:rsidR="00FF6031">
              <w:rPr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13734F">
        <w:tc>
          <w:tcPr>
            <w:tcW w:w="648" w:type="dxa"/>
          </w:tcPr>
          <w:p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13734F" w:rsidRDefault="0013734F">
      <w:pPr>
        <w:pStyle w:val="affd"/>
        <w:spacing w:after="0"/>
        <w:ind w:left="644"/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>1.</w:t>
      </w:r>
      <w:r w:rsidR="005C7C95">
        <w:rPr>
          <w:b/>
        </w:rPr>
        <w:t xml:space="preserve"> ОБЩАЯ ХАРАКТЕРИСТИКА </w:t>
      </w:r>
      <w:r>
        <w:rPr>
          <w:b/>
        </w:rPr>
        <w:t>РАБОЧЕЙ ПРОГРАММЫ УЧЕБНОЙ ДИСЦИПЛИНЫ «СГ.ХХ. ФИЗИЧЕСКАЯ КУЛЬТУРА»</w:t>
      </w:r>
    </w:p>
    <w:p w:rsidR="0013734F" w:rsidRDefault="0013734F">
      <w:pPr>
        <w:jc w:val="both"/>
        <w:rPr>
          <w:b/>
        </w:rPr>
      </w:pPr>
    </w:p>
    <w:p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1.1. Место дисциплины в структуре образовательной программы:</w:t>
      </w:r>
    </w:p>
    <w:p w:rsidR="00E73950" w:rsidRPr="0002103A" w:rsidRDefault="00FF6031" w:rsidP="00E73950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8"/>
          <w:szCs w:val="28"/>
        </w:rPr>
      </w:pPr>
      <w:r>
        <w:t xml:space="preserve">Учебная дисциплина «СГ.ХХ. Физическая культура»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i/>
        </w:rPr>
        <w:t>профессии/специальности</w:t>
      </w:r>
      <w:r w:rsidR="00E73950" w:rsidRPr="0002103A">
        <w:rPr>
          <w:b/>
          <w:sz w:val="28"/>
          <w:szCs w:val="28"/>
        </w:rPr>
        <w:t>:</w:t>
      </w:r>
      <w:r w:rsidR="00E73950" w:rsidRPr="0002103A">
        <w:rPr>
          <w:sz w:val="28"/>
          <w:szCs w:val="28"/>
        </w:rPr>
        <w:t xml:space="preserve"> </w:t>
      </w:r>
      <w:r w:rsidR="00E73950" w:rsidRPr="00E73950">
        <w:rPr>
          <w:szCs w:val="24"/>
        </w:rPr>
        <w:t>35.01.27 мастер  сельскохозяйственного производства</w:t>
      </w:r>
      <w:r w:rsidR="00E73950" w:rsidRPr="0002103A">
        <w:rPr>
          <w:sz w:val="28"/>
          <w:szCs w:val="28"/>
        </w:rPr>
        <w:t xml:space="preserve"> </w:t>
      </w:r>
    </w:p>
    <w:p w:rsidR="00E73950" w:rsidRPr="0002103A" w:rsidRDefault="00E73950" w:rsidP="00E73950">
      <w:pPr>
        <w:jc w:val="center"/>
        <w:rPr>
          <w:b/>
          <w:sz w:val="28"/>
          <w:szCs w:val="28"/>
        </w:rPr>
      </w:pPr>
    </w:p>
    <w:p w:rsidR="0013734F" w:rsidRDefault="00137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734F" w:rsidRDefault="00FF60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 04; ОК 08.</w:t>
      </w:r>
    </w:p>
    <w:p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1.2. Цель и планируемые результаты освоения дисциплины</w:t>
      </w:r>
    </w:p>
    <w:p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633"/>
        <w:gridCol w:w="4292"/>
        <w:gridCol w:w="4326"/>
      </w:tblGrid>
      <w:tr w:rsidR="0013734F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:rsidR="0013734F" w:rsidRDefault="00FF6031">
            <w:pPr>
              <w:tabs>
                <w:tab w:val="left" w:pos="10076"/>
              </w:tabs>
            </w:pPr>
            <w:r>
              <w:t xml:space="preserve">      ПК</w:t>
            </w:r>
            <w:r>
              <w:rPr>
                <w:vertAlign w:val="superscript"/>
              </w:rPr>
              <w:footnoteReference w:id="1"/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(из ПООП</w:t>
            </w:r>
          </w:p>
          <w:p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соответствующей</w:t>
            </w:r>
          </w:p>
          <w:p w:rsidR="0013734F" w:rsidRDefault="00FF6031">
            <w:pPr>
              <w:tabs>
                <w:tab w:val="left" w:pos="10076"/>
              </w:tabs>
              <w:jc w:val="center"/>
            </w:pPr>
            <w:r>
              <w:rPr>
                <w:i/>
              </w:rPr>
              <w:t>профессии)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7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13734F" w:rsidRDefault="0013734F">
      <w:pPr>
        <w:tabs>
          <w:tab w:val="left" w:pos="10076"/>
        </w:tabs>
        <w:spacing w:after="240"/>
        <w:ind w:right="-283"/>
        <w:jc w:val="center"/>
        <w:rPr>
          <w:b/>
        </w:rPr>
      </w:pPr>
    </w:p>
    <w:p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13734F" w:rsidRDefault="0013734F">
      <w:pPr>
        <w:pStyle w:val="affd"/>
        <w:spacing w:before="0" w:after="0"/>
        <w:ind w:left="0" w:firstLine="709"/>
        <w:rPr>
          <w:b/>
        </w:rPr>
      </w:pPr>
    </w:p>
    <w:p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01"/>
        <w:gridCol w:w="1121"/>
      </w:tblGrid>
      <w:tr w:rsidR="00E73950">
        <w:trPr>
          <w:trHeight w:val="490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E73950">
        <w:trPr>
          <w:trHeight w:val="408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73950">
        <w:trPr>
          <w:trHeight w:val="336"/>
        </w:trPr>
        <w:tc>
          <w:tcPr>
            <w:tcW w:w="7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в том числе:</w:t>
            </w:r>
          </w:p>
        </w:tc>
      </w:tr>
      <w:tr w:rsidR="00E73950">
        <w:trPr>
          <w:trHeight w:val="3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теоретические занятия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2</w:t>
            </w:r>
          </w:p>
        </w:tc>
      </w:tr>
      <w:tr w:rsidR="00E73950">
        <w:trPr>
          <w:trHeight w:val="375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38</w:t>
            </w:r>
          </w:p>
        </w:tc>
      </w:tr>
      <w:tr w:rsidR="00E73950">
        <w:trPr>
          <w:trHeight w:val="2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i/>
              </w:rPr>
            </w:pPr>
            <w:r>
              <w:rPr>
                <w:i/>
              </w:rPr>
              <w:t>Самостоятельная работа 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–</w:t>
            </w:r>
          </w:p>
        </w:tc>
      </w:tr>
      <w:tr w:rsidR="00E73950">
        <w:trPr>
          <w:trHeight w:val="331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950" w:rsidRDefault="00E73950">
            <w:pPr>
              <w:jc w:val="center"/>
            </w:pPr>
            <w:r>
              <w:t>1</w:t>
            </w:r>
          </w:p>
        </w:tc>
      </w:tr>
    </w:tbl>
    <w:p w:rsidR="0013734F" w:rsidRDefault="0013734F">
      <w:pPr>
        <w:sectPr w:rsidR="0013734F"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:rsidR="0013734F" w:rsidRDefault="0013734F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8079"/>
        <w:gridCol w:w="888"/>
        <w:gridCol w:w="1475"/>
      </w:tblGrid>
      <w:tr w:rsidR="00E739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0" w:rsidRDefault="00E7395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E739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:rsidR="00E73950" w:rsidRDefault="00E73950">
            <w:pPr>
              <w:spacing w:before="120" w:after="120"/>
              <w:ind w:left="-83" w:right="-77"/>
            </w:pPr>
            <w: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  <w:rPr>
                <w:shd w:val="clear" w:color="auto" w:fill="FFD821"/>
              </w:rPr>
            </w:pPr>
            <w:r>
              <w:t xml:space="preserve"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</w:t>
            </w:r>
            <w:proofErr w:type="spellStart"/>
            <w:r>
              <w:t>валеологической</w:t>
            </w:r>
            <w:proofErr w:type="spellEnd"/>
            <w:r>
              <w:t xml:space="preserve">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</w:tr>
      <w:tr w:rsidR="00E73950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rPr>
                <w:spacing w:val="-1"/>
              </w:rPr>
              <w:t>Совершенствование техники прыжка в длину с места, с разбега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:rsidR="00E73950" w:rsidRDefault="00E73950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:rsidR="00E73950" w:rsidRDefault="00E73950">
            <w:r>
              <w:t>Выполнение контрольных нормативов в беге и прыжках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>Выполнение контрольных нормативов в беге 30 м, 60 м, 100 м, 400 м, 500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1000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>), 2000 м (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>), 3000 м (</w:t>
            </w:r>
            <w:proofErr w:type="spellStart"/>
            <w:r>
              <w:rPr>
                <w:spacing w:val="-3"/>
              </w:rPr>
              <w:t>ю</w:t>
            </w:r>
            <w:proofErr w:type="spellEnd"/>
            <w:r>
              <w:rPr>
                <w:spacing w:val="-3"/>
              </w:rPr>
              <w:t xml:space="preserve">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3.1.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lastRenderedPageBreak/>
              <w:t>Стойки игрока и перемещения. Общая физическая подготовка (ОФП)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lastRenderedPageBreak/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:rsidR="00E73950" w:rsidRDefault="00E73950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4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3.3.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Нижняя прямая и боковая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3.4.</w:t>
            </w:r>
            <w:r>
              <w:t xml:space="preserve"> </w:t>
            </w:r>
          </w:p>
          <w:p w:rsidR="00E73950" w:rsidRDefault="00E73950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3.5.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Тактика игры в защите и нападении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3.6.</w:t>
            </w:r>
            <w:r>
              <w:t xml:space="preserve"> </w:t>
            </w:r>
          </w:p>
          <w:p w:rsidR="00E73950" w:rsidRDefault="00E73950"/>
          <w:p w:rsidR="00E73950" w:rsidRDefault="00E73950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 xml:space="preserve">Контроль выполнения </w:t>
            </w:r>
          </w:p>
          <w:p w:rsidR="00E73950" w:rsidRDefault="00E73950">
            <w:pPr>
              <w:contextualSpacing/>
            </w:pPr>
            <w:r>
              <w:lastRenderedPageBreak/>
              <w:t>тестов по волейболу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5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Игра по упрощённым правилам волейбола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Раздел 4. Баскетбол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4.2.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Передачи мяча.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4.3.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r>
              <w:rPr>
                <w:b/>
              </w:rPr>
              <w:t>Тема 4.4.</w:t>
            </w:r>
            <w:r>
              <w:t xml:space="preserve"> </w:t>
            </w:r>
          </w:p>
          <w:p w:rsidR="00E73950" w:rsidRDefault="00E73950"/>
          <w:p w:rsidR="00E73950" w:rsidRDefault="00E73950">
            <w:r>
              <w:t>Техника штрафных бросков.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 xml:space="preserve">Тактика игры в защите и нападении. Игра по </w:t>
            </w:r>
            <w:r>
              <w:lastRenderedPageBreak/>
              <w:t>упрощенным правилам баскетбола. Игра по правилам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</w:pPr>
          </w:p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01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lastRenderedPageBreak/>
              <w:t>Тема 4.6</w:t>
            </w:r>
            <w:r>
              <w:t>.</w:t>
            </w:r>
          </w:p>
          <w:p w:rsidR="00E73950" w:rsidRDefault="00E73950"/>
          <w:p w:rsidR="00E73950" w:rsidRDefault="00E73950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0157EC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Раздел 5. Гимнастика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:rsidR="00E73950" w:rsidRDefault="00E73950"/>
          <w:p w:rsidR="00E73950" w:rsidRDefault="00E73950">
            <w:r>
              <w:t>Строевые приемы</w:t>
            </w:r>
          </w:p>
          <w:p w:rsidR="00E73950" w:rsidRDefault="00E73950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spacing w:val="2"/>
                <w:highlight w:val="white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</w:tc>
      </w:tr>
      <w:tr w:rsidR="00E73950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rPr>
                <w:b/>
              </w:rPr>
            </w:pPr>
            <w:r>
              <w:rPr>
                <w:b/>
              </w:rPr>
              <w:t>Тема 5.2.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Техника акробатических упражнений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4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:rsidR="00E73950" w:rsidRDefault="00E73950">
            <w:pPr>
              <w:rPr>
                <w:b/>
              </w:rPr>
            </w:pPr>
          </w:p>
          <w:p w:rsidR="00E73950" w:rsidRDefault="00E73950">
            <w:r>
              <w:t>Упражнения на брусьях (юноши). Гиревой спорт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09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 xml:space="preserve">Брусья: висы, упоры, махи, подводящие и специальные упражнения, соскоки. </w:t>
            </w:r>
            <w:r>
              <w:t>З</w:t>
            </w:r>
            <w:r>
              <w:rPr>
                <w:spacing w:val="1"/>
              </w:rPr>
              <w:t xml:space="preserve">нать правила техники безопасности; уметь страховать партнера, комплексы упражнений с гантелями, гирями. Разучивание и выполнение связок на снаряде. ППФП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6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 5.4.</w:t>
            </w:r>
            <w:r>
              <w:t xml:space="preserve">  </w:t>
            </w:r>
          </w:p>
          <w:p w:rsidR="00E73950" w:rsidRDefault="00E73950">
            <w:r>
              <w:lastRenderedPageBreak/>
              <w:t>Составление комплекса ОРУ и проведение их обучающимися</w:t>
            </w:r>
          </w:p>
          <w:p w:rsidR="00E73950" w:rsidRDefault="00E73950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b/>
              </w:rPr>
            </w:pPr>
          </w:p>
        </w:tc>
      </w:tr>
      <w:tr w:rsidR="00E73950">
        <w:trPr>
          <w:trHeight w:val="11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>
              <w:t>. Направленность общеразвивающих упражнений;</w:t>
            </w:r>
            <w:r>
              <w:rPr>
                <w:spacing w:val="-1"/>
              </w:rPr>
              <w:t xml:space="preserve"> основные положения рук, ног, проведение</w:t>
            </w:r>
            <w:r>
              <w:rPr>
                <w:spacing w:val="1"/>
              </w:rPr>
              <w:t xml:space="preserve"> с группой по одному </w:t>
            </w:r>
            <w:proofErr w:type="spellStart"/>
            <w:r>
              <w:rPr>
                <w:spacing w:val="1"/>
              </w:rPr>
              <w:t>общеразвивающему</w:t>
            </w:r>
            <w:proofErr w:type="spellEnd"/>
            <w:r>
              <w:rPr>
                <w:spacing w:val="1"/>
              </w:rPr>
              <w:t xml:space="preserve"> упражнению, комплекс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Контроль выполнения комплексов ОРУ.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Техника выполнения упражнений по атлетической гимнастике. Методы регулирования нагрузки.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bookmarkStart w:id="0" w:name="_Hlk78471700"/>
            <w:bookmarkEnd w:id="0"/>
            <w:r>
              <w:rPr>
                <w:b/>
              </w:rPr>
              <w:t xml:space="preserve">Раздел 7. </w:t>
            </w:r>
            <w:r>
              <w:rPr>
                <w:b/>
                <w:spacing w:val="-3"/>
              </w:rPr>
              <w:t>Настольный теннис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3"/>
              <w:rPr>
                <w:b/>
              </w:rPr>
            </w:pPr>
            <w:r>
              <w:rPr>
                <w:b/>
              </w:rPr>
              <w:t xml:space="preserve">Тема 7.1. </w:t>
            </w:r>
          </w:p>
          <w:p w:rsidR="00E73950" w:rsidRDefault="00E73950">
            <w:pPr>
              <w:ind w:left="-83"/>
            </w:pPr>
          </w:p>
          <w:p w:rsidR="00E73950" w:rsidRDefault="00E73950">
            <w:pPr>
              <w:ind w:left="-83"/>
            </w:pPr>
            <w:r>
              <w:t>Настольный теннис</w:t>
            </w:r>
          </w:p>
          <w:p w:rsidR="00E73950" w:rsidRDefault="00E73950">
            <w:pPr>
              <w:ind w:left="-83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t>Практическое занятие.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</w:pPr>
            <w:r>
              <w:rPr>
                <w:b/>
              </w:rPr>
              <w:t>Раздел 9. Лыжная подготовка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:rsidR="00E73950" w:rsidRDefault="00E73950">
            <w:pPr>
              <w:ind w:left="-83" w:right="-363"/>
              <w:rPr>
                <w:b/>
              </w:rPr>
            </w:pPr>
          </w:p>
          <w:p w:rsidR="00E73950" w:rsidRDefault="00E73950">
            <w:pPr>
              <w:ind w:left="-83" w:right="-363"/>
              <w:rPr>
                <w:b/>
              </w:rPr>
            </w:pPr>
            <w:r>
              <w:t>Лыжная подготовка (для южных районов кроссовая подготовка)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/>
              <w:contextualSpacing/>
              <w:jc w:val="both"/>
            </w:pPr>
            <w:r>
              <w:t>Практическое занятие. Техника безопасности на занятиях по лыжной подготовке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Имитационные упражнения для рук и ног с помощью амортизаторов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Подъемы и спуски: техника подъемов и спусков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jc w:val="both"/>
            </w:pPr>
            <w:r>
              <w:t>Практическое занятие. Первая помощь при травмах и обморожениях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left="-89" w:right="-78"/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/>
        </w:tc>
      </w:tr>
      <w:tr w:rsidR="00E73950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10. Профессионально-прикладная физическая подготовка (ППФП)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0" w:rsidRDefault="00E739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r>
              <w:rPr>
                <w:b/>
              </w:rPr>
              <w:t>Тема.10.1.</w:t>
            </w:r>
          </w:p>
          <w:p w:rsidR="00E73950" w:rsidRDefault="00E73950"/>
          <w:p w:rsidR="00E73950" w:rsidRDefault="00E73950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>
              <w:rPr>
                <w:spacing w:val="-3"/>
              </w:rPr>
              <w:t>профессиограммы</w:t>
            </w:r>
            <w:proofErr w:type="spellEnd"/>
            <w:r>
              <w:rPr>
                <w:spacing w:val="-3"/>
              </w:rPr>
              <w:t>. З</w:t>
            </w:r>
            <w:r>
              <w:rPr>
                <w:rStyle w:val="17"/>
                <w:spacing w:val="-3"/>
              </w:rPr>
              <w:t>адания с профессиональной направленностью для 1-4 групп труда.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</w:pPr>
            <w:r>
              <w:t>Практическое занятие. 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Техника выполнения упражнений с предметами и без предметов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Специальные упражнения для развития основных мышечных групп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  <w:r>
              <w:rPr>
                <w:spacing w:val="-3"/>
              </w:rP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/>
        </w:tc>
      </w:tr>
      <w:tr w:rsidR="00E73950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0157EC">
              <w:rPr>
                <w:b/>
              </w:rPr>
              <w:t xml:space="preserve"> (дифференцированный зачет)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0157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E73950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E73950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E73950" w:rsidRDefault="00D55AF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50" w:rsidRDefault="00E73950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:rsidR="0013734F" w:rsidRDefault="0013734F">
      <w:pPr>
        <w:rPr>
          <w:b/>
        </w:rPr>
      </w:pP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ОК), в том числе тематика творческих работ (рефератов, проектов).</w:t>
      </w:r>
    </w:p>
    <w:p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профессии и должна предусматривать не менее 1-2 часов на зачет и не менее 6 часов на экзамен</w:t>
      </w:r>
    </w:p>
    <w:p w:rsidR="0013734F" w:rsidRDefault="0013734F">
      <w:pPr>
        <w:ind w:left="-142"/>
        <w:rPr>
          <w:b/>
        </w:rPr>
      </w:pPr>
    </w:p>
    <w:p w:rsidR="0013734F" w:rsidRDefault="0013734F">
      <w:pPr>
        <w:rPr>
          <w:b/>
        </w:rPr>
      </w:pPr>
    </w:p>
    <w:p w:rsidR="0013734F" w:rsidRDefault="0013734F">
      <w:pPr>
        <w:sectPr w:rsidR="0013734F">
          <w:footerReference w:type="default" r:id="rId10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:rsidR="0013734F" w:rsidRDefault="0013734F">
      <w:pPr>
        <w:spacing w:line="276" w:lineRule="auto"/>
        <w:ind w:firstLine="709"/>
        <w:jc w:val="both"/>
      </w:pPr>
    </w:p>
    <w:p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 для спортивных игр; лыжный инвентарь.</w:t>
      </w:r>
    </w:p>
    <w:p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:rsidR="0013734F" w:rsidRDefault="0013734F">
      <w:pPr>
        <w:pStyle w:val="afffffb"/>
        <w:widowControl w:val="0"/>
        <w:spacing w:line="276" w:lineRule="auto"/>
        <w:ind w:firstLine="320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:rsidR="0013734F" w:rsidRDefault="00FF6031">
      <w:pPr>
        <w:ind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3734F" w:rsidRDefault="0013734F">
      <w:pPr>
        <w:ind w:firstLine="709"/>
        <w:jc w:val="both"/>
      </w:pPr>
    </w:p>
    <w:p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:rsidR="0013734F" w:rsidRDefault="00FF6031">
      <w:pPr>
        <w:pStyle w:val="afffffb"/>
        <w:ind w:firstLine="709"/>
        <w:jc w:val="both"/>
      </w:pPr>
      <w:bookmarkStart w:id="1" w:name="_Hlk97124759"/>
      <w:bookmarkEnd w:id="1"/>
      <w:r>
        <w:t xml:space="preserve">1. </w:t>
      </w:r>
      <w:proofErr w:type="spellStart"/>
      <w:r>
        <w:t>Бишаева</w:t>
      </w:r>
      <w:proofErr w:type="spellEnd"/>
      <w:r>
        <w:t xml:space="preserve"> А.А. Физическая культура: учебник [для всех специальностей СПО] /А.А. </w:t>
      </w:r>
      <w:proofErr w:type="spellStart"/>
      <w:r>
        <w:t>Бишаева</w:t>
      </w:r>
      <w:proofErr w:type="spellEnd"/>
      <w:r>
        <w:t>. - [7-eизд.,стер.]- Москва: Издательский дом Академия, 2020.-320с.-ISBN 978-5-4468-9406-2 -</w:t>
      </w:r>
      <w:proofErr w:type="spellStart"/>
      <w:r>
        <w:t>Тескт</w:t>
      </w:r>
      <w:proofErr w:type="spellEnd"/>
      <w:r>
        <w:t>: непосредственный</w:t>
      </w:r>
    </w:p>
    <w:p w:rsidR="0013734F" w:rsidRDefault="0013734F">
      <w:pPr>
        <w:pStyle w:val="afffffb"/>
        <w:ind w:firstLine="709"/>
        <w:jc w:val="both"/>
        <w:rPr>
          <w:shd w:val="clear" w:color="auto" w:fill="FFD821"/>
        </w:rPr>
      </w:pPr>
    </w:p>
    <w:p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>Физическая культура: учебник и практикум для среднего профессионального образования / А. Б. </w:t>
      </w:r>
      <w:proofErr w:type="spellStart"/>
      <w:r>
        <w:t>Муллер</w:t>
      </w:r>
      <w:proofErr w:type="spellEnd"/>
      <w:r>
        <w:t xml:space="preserve"> [и др.]. — Москва: Издательство </w:t>
      </w:r>
      <w:proofErr w:type="spellStart"/>
      <w:r>
        <w:t>Юрайт</w:t>
      </w:r>
      <w:proofErr w:type="spellEnd"/>
      <w:r>
        <w:t xml:space="preserve">, 2023. — 424 с. — (Профессиональное образование). — ISBN 978-5-534-02612-2. — Текст: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affffff1"/>
          </w:rPr>
          <w:t>https://urait.ru/bcode/511813</w:t>
        </w:r>
      </w:hyperlink>
    </w:p>
    <w:p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proofErr w:type="spellStart"/>
      <w:r>
        <w:t>Конеева</w:t>
      </w:r>
      <w:proofErr w:type="spellEnd"/>
      <w:r>
        <w:t xml:space="preserve">, Е. В. Физическая культура: учебное пособие для среднего профессионального образования / Е. В. </w:t>
      </w:r>
      <w:proofErr w:type="spellStart"/>
      <w:r>
        <w:t>Конеева</w:t>
      </w:r>
      <w:proofErr w:type="spellEnd"/>
      <w:r>
        <w:t xml:space="preserve"> [и др.]; под редакцией Е. В. </w:t>
      </w:r>
      <w:proofErr w:type="spellStart"/>
      <w:r>
        <w:t>Конеевой</w:t>
      </w:r>
      <w:proofErr w:type="spellEnd"/>
      <w:r>
        <w:t xml:space="preserve">. — 3-е изд., перераб. и доп. — Москва: Издательство </w:t>
      </w:r>
      <w:proofErr w:type="spellStart"/>
      <w:r>
        <w:t>Юрайт</w:t>
      </w:r>
      <w:proofErr w:type="spellEnd"/>
      <w:r>
        <w:t xml:space="preserve">, 2024. — 609 с. — (Профессиональное образование). — ISBN 978-5-534-18616-1.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fffff1"/>
          </w:rPr>
          <w:t>https://urait.ru/bcode/545162</w:t>
        </w:r>
      </w:hyperlink>
    </w:p>
    <w:p w:rsidR="0013734F" w:rsidRDefault="0013734F">
      <w:pPr>
        <w:pStyle w:val="affd"/>
        <w:spacing w:before="0" w:after="0"/>
        <w:ind w:left="0" w:firstLine="709"/>
        <w:jc w:val="both"/>
      </w:pPr>
    </w:p>
    <w:p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 xml:space="preserve">Дополнительные источники </w:t>
      </w:r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proofErr w:type="spellStart"/>
      <w:r>
        <w:t>Аллянов</w:t>
      </w:r>
      <w:proofErr w:type="spellEnd"/>
      <w:r>
        <w:t xml:space="preserve">, Ю. Н. Физическая культура: учебник для среднего профессионального образования / Ю. Н. </w:t>
      </w:r>
      <w:proofErr w:type="spellStart"/>
      <w:r>
        <w:t>Аллянов</w:t>
      </w:r>
      <w:proofErr w:type="spellEnd"/>
      <w:r>
        <w:t xml:space="preserve">, И. А. </w:t>
      </w:r>
      <w:proofErr w:type="spellStart"/>
      <w:r>
        <w:t>Письменский</w:t>
      </w:r>
      <w:proofErr w:type="spellEnd"/>
      <w:r>
        <w:t xml:space="preserve">. — 3-е изд., испр. — Москва: Издательство </w:t>
      </w:r>
      <w:proofErr w:type="spellStart"/>
      <w:r>
        <w:t>Юрайт</w:t>
      </w:r>
      <w:proofErr w:type="spellEnd"/>
      <w:r>
        <w:t xml:space="preserve">, 2024. — 450 с. — (Профессиональное образование). — ISBN 978-5-534-18496-9.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3" w:history="1">
        <w:r>
          <w:rPr>
            <w:rStyle w:val="1f2"/>
          </w:rPr>
          <w:t>https://urait.ru/bcode/535163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Общая физическая подготовка в рамках самостоятельных занятий студентов : учебное пособие для среднего профессионального образования / М. С. </w:t>
      </w:r>
      <w:proofErr w:type="spellStart"/>
      <w:r>
        <w:t>Эммерт</w:t>
      </w:r>
      <w:proofErr w:type="spellEnd"/>
      <w:r>
        <w:t xml:space="preserve">, О. О. Фадина, И. Н. Шевелева, О. А. Мельникова. — 2-е изд. — Москва: Издательство </w:t>
      </w:r>
      <w:proofErr w:type="spellStart"/>
      <w:r>
        <w:t>Юрайт</w:t>
      </w:r>
      <w:proofErr w:type="spellEnd"/>
      <w:r>
        <w:t xml:space="preserve">, 2024. — 129 с. — (Профессиональное образование). — ISBN 978-5-534-15669-0.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4" w:history="1">
        <w:r>
          <w:rPr>
            <w:rStyle w:val="affffff1"/>
          </w:rPr>
          <w:t>https://urait.ru/bcode/544814</w:t>
        </w:r>
      </w:hyperlink>
    </w:p>
    <w:p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 xml:space="preserve">Ягодин, В. В. Физическая культура: основы спортивной этики : учебное пособие для среднего профессионального образования / В. В. Ягодин. — Москва: Издательство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, 2024. </w:t>
      </w:r>
      <w:r>
        <w:rPr>
          <w:rStyle w:val="affe"/>
        </w:rPr>
        <w:lastRenderedPageBreak/>
        <w:t xml:space="preserve">— 113 с. — (Профессиональное образование). — ISBN 978-5-534-10349-6. — Текст : электронный // Образовательная платформа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 [сайт]. — URL: </w:t>
      </w:r>
      <w:hyperlink r:id="rId15" w:history="1">
        <w:r>
          <w:rPr>
            <w:rStyle w:val="affffff1"/>
          </w:rPr>
          <w:t>https://urait.ru/bcode/542058</w:t>
        </w:r>
      </w:hyperlink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13734F">
      <w:pPr>
        <w:ind w:left="360"/>
        <w:contextualSpacing/>
        <w:rPr>
          <w:b/>
        </w:rPr>
      </w:pPr>
    </w:p>
    <w:p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4079"/>
        <w:gridCol w:w="3900"/>
        <w:gridCol w:w="2454"/>
      </w:tblGrid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проводит индивидуальные занятия физическими упражнениями различной направленности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>Перечень умений, осваиваемых в рамках дисциплины</w:t>
            </w:r>
          </w:p>
        </w:tc>
      </w:tr>
      <w:tr w:rsidR="0013734F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 xml:space="preserve">Экспертное наблюдение за ходом выполнения </w:t>
            </w:r>
          </w:p>
          <w:p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13734F" w:rsidSect="00830E81">
      <w:footerReference w:type="default" r:id="rId1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DB" w:rsidRDefault="009372DB">
      <w:r>
        <w:separator/>
      </w:r>
    </w:p>
  </w:endnote>
  <w:endnote w:type="continuationSeparator" w:id="0">
    <w:p w:rsidR="009372DB" w:rsidRDefault="0093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BC5968">
    <w:pPr>
      <w:pStyle w:val="af9"/>
      <w:jc w:val="right"/>
    </w:pPr>
    <w:fldSimple w:instr="PAGE ">
      <w:r w:rsidR="00221970">
        <w:rPr>
          <w:noProof/>
        </w:rPr>
        <w:t>2</w:t>
      </w:r>
    </w:fldSimple>
  </w:p>
  <w:p w:rsidR="00E73950" w:rsidRDefault="00E7395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BC5968">
    <w:pPr>
      <w:pStyle w:val="af9"/>
      <w:jc w:val="right"/>
    </w:pPr>
    <w:fldSimple w:instr="PAGE ">
      <w:r w:rsidR="00221970">
        <w:rPr>
          <w:noProof/>
        </w:rPr>
        <w:t>11</w:t>
      </w:r>
    </w:fldSimple>
  </w:p>
  <w:p w:rsidR="00E73950" w:rsidRDefault="00E73950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50" w:rsidRDefault="00BC5968">
    <w:pPr>
      <w:pStyle w:val="af9"/>
      <w:jc w:val="right"/>
    </w:pPr>
    <w:fldSimple w:instr="PAGE ">
      <w:r w:rsidR="00221970">
        <w:rPr>
          <w:noProof/>
        </w:rPr>
        <w:t>14</w:t>
      </w:r>
    </w:fldSimple>
  </w:p>
  <w:p w:rsidR="00E73950" w:rsidRDefault="00E7395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DB" w:rsidRDefault="009372DB">
      <w:r>
        <w:separator/>
      </w:r>
    </w:p>
  </w:footnote>
  <w:footnote w:type="continuationSeparator" w:id="0">
    <w:p w:rsidR="009372DB" w:rsidRDefault="009372DB">
      <w:r>
        <w:continuationSeparator/>
      </w:r>
    </w:p>
  </w:footnote>
  <w:footnote w:id="1">
    <w:p w:rsidR="00E73950" w:rsidRDefault="00E73950">
      <w:pPr>
        <w:pStyle w:val="Footnote"/>
        <w:ind w:left="-142" w:firstLine="142"/>
      </w:pPr>
      <w:r>
        <w:rPr>
          <w:vertAlign w:val="superscript"/>
        </w:rPr>
        <w:footnoteRef/>
      </w:r>
      <w:r>
        <w:t xml:space="preserve"> Количество ПК определяется разработчиками программы по профессии</w:t>
      </w:r>
    </w:p>
  </w:footnote>
  <w:footnote w:id="2">
    <w:p w:rsidR="00E73950" w:rsidRDefault="00E73950">
      <w:pPr>
        <w:pStyle w:val="Footnote"/>
      </w:pPr>
      <w:r>
        <w:rPr>
          <w:vertAlign w:val="superscript"/>
        </w:rPr>
        <w:footnoteRef/>
      </w:r>
      <w:r>
        <w:t xml:space="preserve"> Минимальный объем часов для образовательных программ со сроком обучения 10 месяцев</w:t>
      </w:r>
    </w:p>
  </w:footnote>
  <w:footnote w:id="3">
    <w:p w:rsidR="00E73950" w:rsidRDefault="00E7395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(малоснежные регионы и др.)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34F"/>
    <w:rsid w:val="000157EC"/>
    <w:rsid w:val="0002103A"/>
    <w:rsid w:val="0011246D"/>
    <w:rsid w:val="0013734F"/>
    <w:rsid w:val="00221970"/>
    <w:rsid w:val="003B247E"/>
    <w:rsid w:val="00402B28"/>
    <w:rsid w:val="005C7C95"/>
    <w:rsid w:val="00830E81"/>
    <w:rsid w:val="009372DB"/>
    <w:rsid w:val="009E6FD9"/>
    <w:rsid w:val="00A62B4D"/>
    <w:rsid w:val="00BC5968"/>
    <w:rsid w:val="00D55AFF"/>
    <w:rsid w:val="00D909B8"/>
    <w:rsid w:val="00D94F56"/>
    <w:rsid w:val="00E73950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0E8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30E81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30E8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30E8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830E8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830E8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0E8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rsid w:val="00830E81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"/>
    <w:link w:val="a3"/>
    <w:rsid w:val="00830E81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rsid w:val="00830E81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5"/>
    <w:rsid w:val="00830E81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rsid w:val="00830E81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"/>
    <w:link w:val="a7"/>
    <w:rsid w:val="00830E81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rsid w:val="00830E81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sid w:val="00830E8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sid w:val="00830E81"/>
    <w:rPr>
      <w:sz w:val="18"/>
    </w:rPr>
  </w:style>
  <w:style w:type="character" w:customStyle="1" w:styleId="aa">
    <w:name w:val="Переменная часть"/>
    <w:basedOn w:val="a6"/>
    <w:link w:val="a9"/>
    <w:rsid w:val="00830E81"/>
    <w:rPr>
      <w:rFonts w:ascii="Verdana" w:hAnsi="Verdana"/>
      <w:sz w:val="18"/>
    </w:rPr>
  </w:style>
  <w:style w:type="paragraph" w:styleId="ab">
    <w:name w:val="Normal (Web)"/>
    <w:basedOn w:val="a"/>
    <w:link w:val="ac"/>
    <w:rsid w:val="00830E81"/>
    <w:pPr>
      <w:widowControl w:val="0"/>
    </w:pPr>
  </w:style>
  <w:style w:type="character" w:customStyle="1" w:styleId="ac">
    <w:name w:val="Обычный (веб) Знак"/>
    <w:basedOn w:val="1"/>
    <w:link w:val="ab"/>
    <w:rsid w:val="00830E81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830E81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830E81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rsid w:val="00830E81"/>
    <w:pPr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830E8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sid w:val="00830E81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830E81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sid w:val="00830E81"/>
    <w:rPr>
      <w:b/>
      <w:sz w:val="20"/>
    </w:rPr>
  </w:style>
  <w:style w:type="character" w:customStyle="1" w:styleId="111">
    <w:name w:val="Тема примечания Знак11"/>
    <w:link w:val="110"/>
    <w:rsid w:val="00830E81"/>
    <w:rPr>
      <w:b/>
      <w:sz w:val="20"/>
    </w:rPr>
  </w:style>
  <w:style w:type="paragraph" w:styleId="6">
    <w:name w:val="toc 6"/>
    <w:basedOn w:val="a"/>
    <w:next w:val="a"/>
    <w:link w:val="60"/>
    <w:uiPriority w:val="39"/>
    <w:rsid w:val="00830E81"/>
    <w:pPr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830E8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30E81"/>
    <w:pPr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830E81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sid w:val="00830E81"/>
    <w:rPr>
      <w:b/>
      <w:color w:val="FF0000"/>
    </w:rPr>
  </w:style>
  <w:style w:type="character" w:customStyle="1" w:styleId="af2">
    <w:name w:val="Заголовок чужого сообщения"/>
    <w:link w:val="af1"/>
    <w:rsid w:val="00830E81"/>
    <w:rPr>
      <w:b/>
      <w:color w:val="FF0000"/>
    </w:rPr>
  </w:style>
  <w:style w:type="paragraph" w:styleId="23">
    <w:name w:val="List 2"/>
    <w:basedOn w:val="a"/>
    <w:link w:val="24"/>
    <w:rsid w:val="00830E81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"/>
    <w:link w:val="23"/>
    <w:rsid w:val="00830E81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sid w:val="00830E81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sid w:val="00830E81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rsid w:val="00830E81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sid w:val="00830E8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rsid w:val="00830E81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"/>
    <w:link w:val="31"/>
    <w:rsid w:val="00830E8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sid w:val="00830E81"/>
    <w:rPr>
      <w:b/>
      <w:strike/>
      <w:color w:val="666600"/>
    </w:rPr>
  </w:style>
  <w:style w:type="character" w:customStyle="1" w:styleId="af8">
    <w:name w:val="Утратил силу"/>
    <w:link w:val="af7"/>
    <w:rsid w:val="00830E81"/>
    <w:rPr>
      <w:b/>
      <w:strike/>
      <w:color w:val="666600"/>
    </w:rPr>
  </w:style>
  <w:style w:type="paragraph" w:styleId="af9">
    <w:name w:val="footer"/>
    <w:basedOn w:val="a"/>
    <w:link w:val="afa"/>
    <w:rsid w:val="00830E81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"/>
    <w:link w:val="af9"/>
    <w:rsid w:val="00830E8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30E81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30E81"/>
    <w:rPr>
      <w:rFonts w:ascii="Arial" w:hAnsi="Arial"/>
      <w:sz w:val="20"/>
    </w:rPr>
  </w:style>
  <w:style w:type="paragraph" w:customStyle="1" w:styleId="afb">
    <w:name w:val="Основной текст + Курсив"/>
    <w:basedOn w:val="12"/>
    <w:link w:val="afc"/>
    <w:rsid w:val="00830E81"/>
    <w:rPr>
      <w:i/>
    </w:rPr>
  </w:style>
  <w:style w:type="character" w:customStyle="1" w:styleId="afc">
    <w:name w:val="Основной текст + Курсив"/>
    <w:basedOn w:val="13"/>
    <w:link w:val="afb"/>
    <w:rsid w:val="00830E81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  <w:rsid w:val="00830E81"/>
  </w:style>
  <w:style w:type="character" w:customStyle="1" w:styleId="aff">
    <w:name w:val="Пример."/>
    <w:basedOn w:val="aff0"/>
    <w:link w:val="afd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rsid w:val="00830E81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30E81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sid w:val="00830E81"/>
    <w:rPr>
      <w:sz w:val="20"/>
    </w:rPr>
  </w:style>
  <w:style w:type="character" w:customStyle="1" w:styleId="Endnote0">
    <w:name w:val="Endnote"/>
    <w:basedOn w:val="1"/>
    <w:link w:val="Endnote"/>
    <w:rsid w:val="00830E81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830E81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sid w:val="00830E81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sid w:val="00830E8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4"/>
    <w:link w:val="3Exact0"/>
    <w:rsid w:val="00830E81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5"/>
    <w:link w:val="3Exact"/>
    <w:rsid w:val="00830E81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rsid w:val="00830E81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"/>
    <w:link w:val="aff1"/>
    <w:rsid w:val="00830E8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"/>
    <w:link w:val="aff3"/>
    <w:rsid w:val="00830E81"/>
    <w:rPr>
      <w:rFonts w:ascii="Courier New" w:hAnsi="Courier New"/>
      <w:sz w:val="24"/>
    </w:rPr>
  </w:style>
  <w:style w:type="paragraph" w:customStyle="1" w:styleId="s1">
    <w:name w:val="s_1"/>
    <w:basedOn w:val="a"/>
    <w:link w:val="s10"/>
    <w:rsid w:val="00830E81"/>
    <w:pPr>
      <w:spacing w:beforeAutospacing="1" w:afterAutospacing="1"/>
    </w:pPr>
  </w:style>
  <w:style w:type="character" w:customStyle="1" w:styleId="s10">
    <w:name w:val="s_1"/>
    <w:basedOn w:val="1"/>
    <w:link w:val="s1"/>
    <w:rsid w:val="00830E8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sid w:val="00830E81"/>
    <w:rPr>
      <w:sz w:val="14"/>
    </w:rPr>
  </w:style>
  <w:style w:type="character" w:customStyle="1" w:styleId="aff7">
    <w:name w:val="Колонтитул (правый)"/>
    <w:basedOn w:val="aff8"/>
    <w:link w:val="aff5"/>
    <w:rsid w:val="00830E81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rsid w:val="00830E81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sid w:val="00830E81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6">
    <w:name w:val="Обычный1"/>
    <w:link w:val="17"/>
    <w:rsid w:val="00830E81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830E81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4"/>
    <w:link w:val="highlightedsearchterm0"/>
    <w:rsid w:val="00830E81"/>
  </w:style>
  <w:style w:type="character" w:customStyle="1" w:styleId="highlightedsearchterm0">
    <w:name w:val="highlightedsearchterm"/>
    <w:basedOn w:val="15"/>
    <w:link w:val="highlightedsearchterm"/>
    <w:rsid w:val="00830E81"/>
  </w:style>
  <w:style w:type="paragraph" w:styleId="affd">
    <w:name w:val="List Paragraph"/>
    <w:basedOn w:val="a"/>
    <w:link w:val="affe"/>
    <w:rsid w:val="00830E81"/>
    <w:pPr>
      <w:spacing w:before="120" w:after="120"/>
      <w:ind w:left="708"/>
    </w:pPr>
  </w:style>
  <w:style w:type="character" w:customStyle="1" w:styleId="affe">
    <w:name w:val="Абзац списка Знак"/>
    <w:basedOn w:val="1"/>
    <w:link w:val="affd"/>
    <w:rsid w:val="00830E81"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sid w:val="00830E81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sid w:val="00830E81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sid w:val="00830E81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sid w:val="00830E81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sid w:val="00830E81"/>
    <w:rPr>
      <w:b/>
      <w:color w:val="26282F"/>
    </w:rPr>
  </w:style>
  <w:style w:type="character" w:customStyle="1" w:styleId="afff2">
    <w:name w:val="Сравнение редакций"/>
    <w:link w:val="afff1"/>
    <w:rsid w:val="00830E81"/>
    <w:rPr>
      <w:b/>
      <w:color w:val="26282F"/>
    </w:rPr>
  </w:style>
  <w:style w:type="paragraph" w:customStyle="1" w:styleId="FontStyle44">
    <w:name w:val="Font Style44"/>
    <w:link w:val="FontStyle440"/>
    <w:rsid w:val="00830E81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sid w:val="00830E81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rsid w:val="00830E81"/>
    <w:pPr>
      <w:jc w:val="center"/>
    </w:pPr>
  </w:style>
  <w:style w:type="character" w:customStyle="1" w:styleId="afff5">
    <w:name w:val="Центрированный (таблица)"/>
    <w:basedOn w:val="afff6"/>
    <w:link w:val="afff3"/>
    <w:rsid w:val="00830E81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sid w:val="00830E81"/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830E81"/>
    <w:rPr>
      <w:rFonts w:ascii="Arial" w:hAnsi="Arial"/>
      <w:sz w:val="28"/>
    </w:rPr>
  </w:style>
  <w:style w:type="paragraph" w:customStyle="1" w:styleId="18">
    <w:name w:val="Тема примечания Знак1"/>
    <w:link w:val="19"/>
    <w:rsid w:val="00830E81"/>
    <w:rPr>
      <w:b/>
      <w:sz w:val="20"/>
    </w:rPr>
  </w:style>
  <w:style w:type="character" w:customStyle="1" w:styleId="19">
    <w:name w:val="Тема примечания Знак1"/>
    <w:link w:val="18"/>
    <w:rsid w:val="00830E81"/>
    <w:rPr>
      <w:b/>
      <w:sz w:val="20"/>
    </w:rPr>
  </w:style>
  <w:style w:type="paragraph" w:customStyle="1" w:styleId="112">
    <w:name w:val="Текст примечания Знак11"/>
    <w:link w:val="113"/>
    <w:rsid w:val="00830E81"/>
    <w:rPr>
      <w:sz w:val="20"/>
    </w:rPr>
  </w:style>
  <w:style w:type="character" w:customStyle="1" w:styleId="113">
    <w:name w:val="Текст примечания Знак11"/>
    <w:link w:val="112"/>
    <w:rsid w:val="00830E81"/>
    <w:rPr>
      <w:sz w:val="20"/>
    </w:rPr>
  </w:style>
  <w:style w:type="paragraph" w:customStyle="1" w:styleId="afff7">
    <w:name w:val="Не вступил в силу"/>
    <w:link w:val="afff8"/>
    <w:rsid w:val="00830E81"/>
    <w:rPr>
      <w:b/>
      <w:shd w:val="clear" w:color="auto" w:fill="D8EDE8"/>
    </w:rPr>
  </w:style>
  <w:style w:type="character" w:customStyle="1" w:styleId="afff8">
    <w:name w:val="Не вступил в силу"/>
    <w:link w:val="afff7"/>
    <w:rsid w:val="00830E81"/>
    <w:rPr>
      <w:b/>
      <w:shd w:val="clear" w:color="auto" w:fill="D8EDE8"/>
    </w:rPr>
  </w:style>
  <w:style w:type="paragraph" w:customStyle="1" w:styleId="12">
    <w:name w:val="Основной текст Знак1"/>
    <w:basedOn w:val="14"/>
    <w:link w:val="13"/>
    <w:rsid w:val="00830E81"/>
    <w:rPr>
      <w:rFonts w:ascii="Times New Roman" w:hAnsi="Times New Roman"/>
      <w:b/>
      <w:sz w:val="23"/>
      <w:highlight w:val="white"/>
    </w:rPr>
  </w:style>
  <w:style w:type="character" w:customStyle="1" w:styleId="13">
    <w:name w:val="Основной текст Знак1"/>
    <w:basedOn w:val="15"/>
    <w:link w:val="12"/>
    <w:rsid w:val="00830E81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rsid w:val="00830E81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"/>
    <w:link w:val="afff9"/>
    <w:rsid w:val="00830E81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rsid w:val="00830E81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"/>
    <w:link w:val="43"/>
    <w:rsid w:val="00830E81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rsid w:val="00830E81"/>
    <w:pPr>
      <w:ind w:firstLine="500"/>
    </w:pPr>
  </w:style>
  <w:style w:type="character" w:customStyle="1" w:styleId="afffc">
    <w:name w:val="Текст в таблице"/>
    <w:basedOn w:val="afff6"/>
    <w:link w:val="afffb"/>
    <w:rsid w:val="00830E81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sid w:val="00830E81"/>
    <w:rPr>
      <w:sz w:val="20"/>
    </w:rPr>
  </w:style>
  <w:style w:type="character" w:customStyle="1" w:styleId="1b">
    <w:name w:val="Текст примечания Знак1"/>
    <w:link w:val="1a"/>
    <w:rsid w:val="00830E81"/>
    <w:rPr>
      <w:sz w:val="20"/>
    </w:rPr>
  </w:style>
  <w:style w:type="paragraph" w:customStyle="1" w:styleId="affa">
    <w:name w:val="Комментарий"/>
    <w:basedOn w:val="afffd"/>
    <w:next w:val="a"/>
    <w:link w:val="affc"/>
    <w:rsid w:val="00830E81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sid w:val="00830E81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sid w:val="00830E81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sid w:val="00830E81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  <w:rsid w:val="00830E81"/>
  </w:style>
  <w:style w:type="character" w:customStyle="1" w:styleId="affff0">
    <w:name w:val="Примечание."/>
    <w:basedOn w:val="aff0"/>
    <w:link w:val="affff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sid w:val="00830E81"/>
    <w:rPr>
      <w:b/>
    </w:rPr>
  </w:style>
  <w:style w:type="character" w:customStyle="1" w:styleId="1f">
    <w:name w:val="Строгий1"/>
    <w:link w:val="1e"/>
    <w:rsid w:val="00830E81"/>
    <w:rPr>
      <w:b/>
    </w:rPr>
  </w:style>
  <w:style w:type="paragraph" w:customStyle="1" w:styleId="310">
    <w:name w:val="Основной текст с отступом 31"/>
    <w:basedOn w:val="a"/>
    <w:link w:val="311"/>
    <w:rsid w:val="00830E8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"/>
    <w:link w:val="310"/>
    <w:rsid w:val="00830E81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sid w:val="00830E81"/>
    <w:rPr>
      <w:color w:val="FF0000"/>
    </w:rPr>
  </w:style>
  <w:style w:type="character" w:customStyle="1" w:styleId="affff2">
    <w:name w:val="Опечатки"/>
    <w:link w:val="affff1"/>
    <w:rsid w:val="00830E81"/>
    <w:rPr>
      <w:color w:val="FF0000"/>
    </w:rPr>
  </w:style>
  <w:style w:type="paragraph" w:styleId="25">
    <w:name w:val="Body Text 2"/>
    <w:basedOn w:val="a"/>
    <w:link w:val="26"/>
    <w:rsid w:val="00830E81"/>
    <w:pPr>
      <w:ind w:right="-57"/>
      <w:jc w:val="both"/>
    </w:pPr>
  </w:style>
  <w:style w:type="character" w:customStyle="1" w:styleId="26">
    <w:name w:val="Основной текст 2 Знак"/>
    <w:basedOn w:val="1"/>
    <w:link w:val="25"/>
    <w:rsid w:val="00830E81"/>
    <w:rPr>
      <w:rFonts w:ascii="Times New Roman" w:hAnsi="Times New Roman"/>
      <w:sz w:val="24"/>
    </w:rPr>
  </w:style>
  <w:style w:type="paragraph" w:customStyle="1" w:styleId="1f0">
    <w:name w:val="Основной шрифт абзаца1"/>
    <w:link w:val="14"/>
    <w:rsid w:val="00830E81"/>
  </w:style>
  <w:style w:type="paragraph" w:customStyle="1" w:styleId="14">
    <w:name w:val="Основной шрифт абзаца1"/>
    <w:link w:val="15"/>
    <w:rsid w:val="00830E81"/>
  </w:style>
  <w:style w:type="character" w:customStyle="1" w:styleId="15">
    <w:name w:val="Основной шрифт абзаца1"/>
    <w:link w:val="14"/>
    <w:rsid w:val="00830E81"/>
  </w:style>
  <w:style w:type="paragraph" w:customStyle="1" w:styleId="affff3">
    <w:name w:val="Заголовок для информации об изменениях"/>
    <w:basedOn w:val="10"/>
    <w:next w:val="a"/>
    <w:link w:val="affff4"/>
    <w:rsid w:val="00830E81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sid w:val="00830E81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sid w:val="00830E81"/>
    <w:rPr>
      <w:color w:val="0000FF"/>
      <w:u w:val="single"/>
    </w:rPr>
  </w:style>
  <w:style w:type="character" w:customStyle="1" w:styleId="1f2">
    <w:name w:val="Гиперссылка1"/>
    <w:link w:val="1f1"/>
    <w:rsid w:val="00830E81"/>
    <w:rPr>
      <w:color w:val="0000FF"/>
      <w:u w:val="single"/>
    </w:rPr>
  </w:style>
  <w:style w:type="paragraph" w:customStyle="1" w:styleId="colorgray">
    <w:name w:val="colorgray"/>
    <w:basedOn w:val="14"/>
    <w:link w:val="colorgray0"/>
    <w:rsid w:val="00830E81"/>
  </w:style>
  <w:style w:type="character" w:customStyle="1" w:styleId="colorgray0">
    <w:name w:val="colorgray"/>
    <w:basedOn w:val="15"/>
    <w:link w:val="colorgray"/>
    <w:rsid w:val="00830E81"/>
  </w:style>
  <w:style w:type="paragraph" w:customStyle="1" w:styleId="affff5">
    <w:name w:val="Подчёркнуный текст"/>
    <w:basedOn w:val="a"/>
    <w:next w:val="a"/>
    <w:link w:val="affff6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"/>
    <w:link w:val="affff5"/>
    <w:rsid w:val="00830E81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"/>
    <w:link w:val="a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sid w:val="00830E81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sid w:val="00830E81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sid w:val="00830E81"/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830E81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sid w:val="00830E81"/>
    <w:rPr>
      <w:sz w:val="20"/>
    </w:rPr>
  </w:style>
  <w:style w:type="character" w:customStyle="1" w:styleId="affffc">
    <w:name w:val="Текст примечания Знак"/>
    <w:basedOn w:val="1"/>
    <w:link w:val="affffb"/>
    <w:rsid w:val="00830E81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sid w:val="00830E81"/>
    <w:rPr>
      <w:b/>
      <w:color w:val="0058A9"/>
    </w:rPr>
  </w:style>
  <w:style w:type="character" w:customStyle="1" w:styleId="affffe">
    <w:name w:val="Выделение для Базового Поиска"/>
    <w:link w:val="affffd"/>
    <w:rsid w:val="00830E81"/>
    <w:rPr>
      <w:b/>
      <w:color w:val="0058A9"/>
    </w:rPr>
  </w:style>
  <w:style w:type="paragraph" w:styleId="33">
    <w:name w:val="toc 3"/>
    <w:basedOn w:val="a"/>
    <w:next w:val="a"/>
    <w:link w:val="34"/>
    <w:uiPriority w:val="39"/>
    <w:rsid w:val="00830E81"/>
    <w:pPr>
      <w:ind w:left="480"/>
    </w:pPr>
    <w:rPr>
      <w:sz w:val="28"/>
    </w:rPr>
  </w:style>
  <w:style w:type="character" w:customStyle="1" w:styleId="34">
    <w:name w:val="Оглавление 3 Знак"/>
    <w:basedOn w:val="1"/>
    <w:link w:val="33"/>
    <w:rsid w:val="00830E81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rsid w:val="00830E81"/>
    <w:pPr>
      <w:widowControl w:val="0"/>
    </w:pPr>
  </w:style>
  <w:style w:type="character" w:customStyle="1" w:styleId="1f4">
    <w:name w:val="Обычный (веб) Знак1"/>
    <w:basedOn w:val="1"/>
    <w:link w:val="1f3"/>
    <w:rsid w:val="00830E81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4"/>
    <w:link w:val="1f6"/>
    <w:rsid w:val="00830E81"/>
    <w:rPr>
      <w:vertAlign w:val="superscript"/>
    </w:rPr>
  </w:style>
  <w:style w:type="character" w:customStyle="1" w:styleId="1f6">
    <w:name w:val="Знак концевой сноски1"/>
    <w:basedOn w:val="15"/>
    <w:link w:val="1f5"/>
    <w:rsid w:val="00830E81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rsid w:val="00830E81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"/>
    <w:link w:val="afffff"/>
    <w:rsid w:val="00830E81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4"/>
    <w:link w:val="1f8"/>
    <w:rsid w:val="00830E81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5"/>
    <w:link w:val="1f7"/>
    <w:rsid w:val="00830E81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830E81"/>
    <w:rPr>
      <w:rFonts w:ascii="XO Thames" w:hAnsi="XO Thames"/>
      <w:b/>
    </w:rPr>
  </w:style>
  <w:style w:type="paragraph" w:customStyle="1" w:styleId="blk">
    <w:name w:val="blk"/>
    <w:link w:val="blk0"/>
    <w:rsid w:val="00830E81"/>
  </w:style>
  <w:style w:type="character" w:customStyle="1" w:styleId="blk0">
    <w:name w:val="blk"/>
    <w:link w:val="blk"/>
    <w:rsid w:val="00830E81"/>
  </w:style>
  <w:style w:type="paragraph" w:customStyle="1" w:styleId="afffff1">
    <w:name w:val="Заголовок своего сообщения"/>
    <w:link w:val="afffff2"/>
    <w:rsid w:val="00830E81"/>
    <w:rPr>
      <w:b/>
      <w:color w:val="26282F"/>
    </w:rPr>
  </w:style>
  <w:style w:type="character" w:customStyle="1" w:styleId="afffff2">
    <w:name w:val="Заголовок своего сообщения"/>
    <w:link w:val="afffff1"/>
    <w:rsid w:val="00830E81"/>
    <w:rPr>
      <w:b/>
      <w:color w:val="26282F"/>
    </w:rPr>
  </w:style>
  <w:style w:type="paragraph" w:customStyle="1" w:styleId="googqs-tidbit">
    <w:name w:val="goog_qs-tidbit"/>
    <w:basedOn w:val="14"/>
    <w:link w:val="googqs-tidbit0"/>
    <w:rsid w:val="00830E81"/>
  </w:style>
  <w:style w:type="character" w:customStyle="1" w:styleId="googqs-tidbit0">
    <w:name w:val="goog_qs-tidbit"/>
    <w:basedOn w:val="15"/>
    <w:link w:val="googqs-tidbit"/>
    <w:rsid w:val="00830E81"/>
  </w:style>
  <w:style w:type="paragraph" w:customStyle="1" w:styleId="afffff3">
    <w:name w:val="Куда обратиться?"/>
    <w:basedOn w:val="afe"/>
    <w:next w:val="a"/>
    <w:link w:val="afffff4"/>
    <w:rsid w:val="00830E81"/>
  </w:style>
  <w:style w:type="character" w:customStyle="1" w:styleId="afffff4">
    <w:name w:val="Куда обратиться?"/>
    <w:basedOn w:val="aff0"/>
    <w:link w:val="afffff3"/>
    <w:rsid w:val="00830E81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"/>
    <w:link w:val="10"/>
    <w:rsid w:val="00830E81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sid w:val="00830E81"/>
    <w:rPr>
      <w:b/>
      <w:color w:val="26282F"/>
    </w:rPr>
  </w:style>
  <w:style w:type="character" w:customStyle="1" w:styleId="afffff6">
    <w:name w:val="Цветовое выделение"/>
    <w:link w:val="afffff5"/>
    <w:rsid w:val="00830E81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rsid w:val="00830E81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rsid w:val="00830E81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sid w:val="00830E81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  <w:rsid w:val="00830E81"/>
  </w:style>
  <w:style w:type="character" w:customStyle="1" w:styleId="afffffc">
    <w:name w:val="Основной текст Знак"/>
    <w:basedOn w:val="1"/>
    <w:link w:val="afffffb"/>
    <w:rsid w:val="00830E81"/>
    <w:rPr>
      <w:rFonts w:ascii="Times New Roman" w:hAnsi="Times New Roman"/>
      <w:sz w:val="24"/>
    </w:rPr>
  </w:style>
  <w:style w:type="paragraph" w:styleId="afffffd">
    <w:name w:val="No Spacing"/>
    <w:link w:val="afffffe"/>
    <w:rsid w:val="00830E81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sid w:val="00830E81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rsid w:val="00830E81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rsid w:val="00830E81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"/>
    <w:link w:val="afff4"/>
    <w:rsid w:val="00830E81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rsid w:val="00830E81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sid w:val="00830E81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sid w:val="00830E81"/>
    <w:rPr>
      <w:sz w:val="16"/>
    </w:rPr>
  </w:style>
  <w:style w:type="character" w:customStyle="1" w:styleId="1fa">
    <w:name w:val="Знак примечания1"/>
    <w:link w:val="1f9"/>
    <w:rsid w:val="00830E81"/>
    <w:rPr>
      <w:sz w:val="16"/>
    </w:rPr>
  </w:style>
  <w:style w:type="paragraph" w:customStyle="1" w:styleId="27">
    <w:name w:val="Гиперссылка2"/>
    <w:link w:val="affffff1"/>
    <w:rsid w:val="00830E81"/>
    <w:rPr>
      <w:color w:val="0000FF"/>
      <w:u w:val="single"/>
    </w:rPr>
  </w:style>
  <w:style w:type="character" w:styleId="affffff1">
    <w:name w:val="Hyperlink"/>
    <w:link w:val="27"/>
    <w:rsid w:val="00830E8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30E81"/>
    <w:rPr>
      <w:sz w:val="20"/>
    </w:rPr>
  </w:style>
  <w:style w:type="character" w:customStyle="1" w:styleId="Footnote0">
    <w:name w:val="Footnote"/>
    <w:basedOn w:val="1"/>
    <w:link w:val="Footnote"/>
    <w:rsid w:val="00830E81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sid w:val="00830E81"/>
    <w:rPr>
      <w:u w:val="single"/>
    </w:rPr>
  </w:style>
  <w:style w:type="character" w:customStyle="1" w:styleId="affffff3">
    <w:name w:val="Интерактивный заголовок"/>
    <w:basedOn w:val="1d"/>
    <w:link w:val="affffff2"/>
    <w:rsid w:val="00830E81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  <w:rsid w:val="00830E81"/>
  </w:style>
  <w:style w:type="character" w:customStyle="1" w:styleId="affffff5">
    <w:name w:val="Внимание: криминал!!"/>
    <w:basedOn w:val="aff0"/>
    <w:link w:val="affffff4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sid w:val="00830E81"/>
    <w:rPr>
      <w:b/>
      <w:color w:val="106BBE"/>
    </w:rPr>
  </w:style>
  <w:style w:type="character" w:customStyle="1" w:styleId="affffff7">
    <w:name w:val="Гипертекстовая ссылка"/>
    <w:link w:val="affffff6"/>
    <w:rsid w:val="00830E81"/>
    <w:rPr>
      <w:b/>
      <w:color w:val="106BBE"/>
    </w:rPr>
  </w:style>
  <w:style w:type="paragraph" w:styleId="1fb">
    <w:name w:val="toc 1"/>
    <w:basedOn w:val="a"/>
    <w:next w:val="a"/>
    <w:link w:val="1fc"/>
    <w:uiPriority w:val="39"/>
    <w:rsid w:val="00830E81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"/>
    <w:link w:val="1fb"/>
    <w:rsid w:val="00830E81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  <w:rsid w:val="00830E81"/>
  </w:style>
  <w:style w:type="character" w:customStyle="1" w:styleId="apple-converted-space0">
    <w:name w:val="apple-converted-space"/>
    <w:link w:val="apple-converted-space"/>
    <w:rsid w:val="00830E81"/>
  </w:style>
  <w:style w:type="paragraph" w:customStyle="1" w:styleId="affffff8">
    <w:name w:val="Сравнение редакций. Удаленный фрагмент"/>
    <w:link w:val="affffff9"/>
    <w:rsid w:val="00830E81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sid w:val="00830E81"/>
    <w:rPr>
      <w:shd w:val="clear" w:color="auto" w:fill="C4C413"/>
    </w:rPr>
  </w:style>
  <w:style w:type="paragraph" w:customStyle="1" w:styleId="HeaderandFooter">
    <w:name w:val="Header and Footer"/>
    <w:link w:val="HeaderandFooter0"/>
    <w:rsid w:val="00830E8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30E81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rsid w:val="00830E81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"/>
    <w:link w:val="afffd"/>
    <w:rsid w:val="00830E81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sid w:val="00830E81"/>
    <w:rPr>
      <w:sz w:val="14"/>
    </w:rPr>
  </w:style>
  <w:style w:type="character" w:customStyle="1" w:styleId="affffffc">
    <w:name w:val="Колонтитул (левый)"/>
    <w:basedOn w:val="affffffd"/>
    <w:link w:val="affffffa"/>
    <w:rsid w:val="00830E81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sid w:val="00830E81"/>
    <w:rPr>
      <w:vertAlign w:val="superscript"/>
    </w:rPr>
  </w:style>
  <w:style w:type="character" w:customStyle="1" w:styleId="1fe">
    <w:name w:val="Знак сноски1"/>
    <w:link w:val="1fd"/>
    <w:rsid w:val="00830E81"/>
    <w:rPr>
      <w:vertAlign w:val="superscript"/>
    </w:rPr>
  </w:style>
  <w:style w:type="paragraph" w:customStyle="1" w:styleId="affffffe">
    <w:name w:val="Ссылка на утративший силу документ"/>
    <w:link w:val="afffffff"/>
    <w:rsid w:val="00830E81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sid w:val="00830E81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sid w:val="00830E8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sid w:val="00830E81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rsid w:val="00830E81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sid w:val="00830E81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rsid w:val="00830E81"/>
    <w:pPr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830E81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sid w:val="00830E81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sid w:val="00830E81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rsid w:val="00830E81"/>
    <w:pPr>
      <w:widowControl w:val="0"/>
      <w:spacing w:line="360" w:lineRule="auto"/>
    </w:pPr>
  </w:style>
  <w:style w:type="character" w:customStyle="1" w:styleId="affffffd">
    <w:name w:val="Текст (лев. подпись)"/>
    <w:basedOn w:val="1"/>
    <w:link w:val="affffffb"/>
    <w:rsid w:val="00830E81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sid w:val="00830E81"/>
    <w:rPr>
      <w:sz w:val="20"/>
    </w:rPr>
  </w:style>
  <w:style w:type="character" w:customStyle="1" w:styleId="afffffff9">
    <w:name w:val="Постоянная часть"/>
    <w:basedOn w:val="a6"/>
    <w:link w:val="afffffff8"/>
    <w:rsid w:val="00830E81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rsid w:val="00830E81"/>
    <w:pPr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830E81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rsid w:val="00830E81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"/>
    <w:link w:val="afffffffa"/>
    <w:rsid w:val="00830E81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  <w:rsid w:val="00830E81"/>
  </w:style>
  <w:style w:type="character" w:customStyle="1" w:styleId="afffffffd">
    <w:name w:val="Внимание: недобросовестность!"/>
    <w:basedOn w:val="aff0"/>
    <w:link w:val="afffffffc"/>
    <w:rsid w:val="00830E81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sid w:val="00830E81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sid w:val="00830E81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sid w:val="00830E81"/>
    <w:rPr>
      <w:color w:val="0000FF"/>
      <w:u w:val="single"/>
    </w:rPr>
  </w:style>
  <w:style w:type="character" w:customStyle="1" w:styleId="1ff0">
    <w:name w:val="Просмотренная гиперссылка1"/>
    <w:link w:val="1ff"/>
    <w:rsid w:val="00830E81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rsid w:val="00830E81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sid w:val="00830E81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830E81"/>
    <w:pPr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830E8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sid w:val="00830E81"/>
    <w:rPr>
      <w:i/>
    </w:rPr>
  </w:style>
  <w:style w:type="character" w:customStyle="1" w:styleId="1ff2">
    <w:name w:val="Выделение1"/>
    <w:link w:val="1ff1"/>
    <w:rsid w:val="00830E81"/>
    <w:rPr>
      <w:i/>
    </w:rPr>
  </w:style>
  <w:style w:type="paragraph" w:styleId="afffffffe">
    <w:name w:val="List"/>
    <w:basedOn w:val="a"/>
    <w:link w:val="affffffff"/>
    <w:rsid w:val="00830E81"/>
    <w:pPr>
      <w:ind w:left="283" w:hanging="283"/>
      <w:contextualSpacing/>
    </w:pPr>
  </w:style>
  <w:style w:type="character" w:customStyle="1" w:styleId="affffffff">
    <w:name w:val="Список Знак"/>
    <w:basedOn w:val="1"/>
    <w:link w:val="afffffffe"/>
    <w:rsid w:val="00830E81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  <w:rsid w:val="00830E81"/>
  </w:style>
  <w:style w:type="character" w:customStyle="1" w:styleId="apple-style-span0">
    <w:name w:val="apple-style-span"/>
    <w:basedOn w:val="15"/>
    <w:link w:val="apple-style-span"/>
    <w:rsid w:val="00830E81"/>
  </w:style>
  <w:style w:type="paragraph" w:customStyle="1" w:styleId="aff6">
    <w:name w:val="Текст (прав. подпись)"/>
    <w:basedOn w:val="a"/>
    <w:next w:val="a"/>
    <w:link w:val="aff8"/>
    <w:rsid w:val="00830E81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"/>
    <w:link w:val="aff6"/>
    <w:rsid w:val="00830E81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sid w:val="00830E81"/>
    <w:rPr>
      <w:b/>
    </w:rPr>
  </w:style>
  <w:style w:type="character" w:customStyle="1" w:styleId="affffffff1">
    <w:name w:val="Тема примечания Знак"/>
    <w:basedOn w:val="affffc"/>
    <w:link w:val="affffffff0"/>
    <w:rsid w:val="00830E81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rsid w:val="00830E81"/>
    <w:pPr>
      <w:widowControl w:val="0"/>
      <w:spacing w:line="192" w:lineRule="exact"/>
      <w:jc w:val="both"/>
    </w:pPr>
  </w:style>
  <w:style w:type="character" w:customStyle="1" w:styleId="Style360">
    <w:name w:val="Style36"/>
    <w:basedOn w:val="1"/>
    <w:link w:val="Style36"/>
    <w:rsid w:val="00830E81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rsid w:val="00830E8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sid w:val="00830E81"/>
    <w:rPr>
      <w:rFonts w:ascii="Arial" w:hAnsi="Arial"/>
      <w:sz w:val="24"/>
    </w:rPr>
  </w:style>
  <w:style w:type="paragraph" w:customStyle="1" w:styleId="extended-textshort">
    <w:name w:val="extended-text__short"/>
    <w:basedOn w:val="14"/>
    <w:link w:val="extended-textshort0"/>
    <w:rsid w:val="00830E81"/>
  </w:style>
  <w:style w:type="character" w:customStyle="1" w:styleId="extended-textshort0">
    <w:name w:val="extended-text__short"/>
    <w:basedOn w:val="15"/>
    <w:link w:val="extended-textshort"/>
    <w:rsid w:val="00830E81"/>
  </w:style>
  <w:style w:type="paragraph" w:styleId="affffffff2">
    <w:name w:val="header"/>
    <w:basedOn w:val="a"/>
    <w:link w:val="affffffff3"/>
    <w:rsid w:val="00830E81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"/>
    <w:link w:val="affffffff2"/>
    <w:rsid w:val="00830E81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sid w:val="00830E81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sid w:val="00830E81"/>
    <w:rPr>
      <w:rFonts w:ascii="Arial" w:hAnsi="Arial"/>
      <w:b/>
      <w:sz w:val="50"/>
    </w:rPr>
  </w:style>
  <w:style w:type="paragraph" w:customStyle="1" w:styleId="Default">
    <w:name w:val="Default"/>
    <w:link w:val="Default0"/>
    <w:rsid w:val="00830E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30E81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rsid w:val="00830E81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"/>
    <w:link w:val="afffffff3"/>
    <w:rsid w:val="00830E81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rsid w:val="00830E81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"/>
    <w:link w:val="affffffff4"/>
    <w:uiPriority w:val="11"/>
    <w:rsid w:val="00830E81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rsid w:val="00830E81"/>
    <w:pPr>
      <w:ind w:left="140"/>
    </w:pPr>
  </w:style>
  <w:style w:type="character" w:customStyle="1" w:styleId="affffffff8">
    <w:name w:val="Оглавление"/>
    <w:basedOn w:val="affffffff9"/>
    <w:link w:val="affffffff6"/>
    <w:rsid w:val="00830E81"/>
    <w:rPr>
      <w:rFonts w:ascii="Courier New" w:hAnsi="Courier New"/>
      <w:sz w:val="24"/>
    </w:rPr>
  </w:style>
  <w:style w:type="paragraph" w:customStyle="1" w:styleId="1ff3">
    <w:name w:val="Номер страницы1"/>
    <w:link w:val="1ff4"/>
    <w:rsid w:val="00830E81"/>
  </w:style>
  <w:style w:type="character" w:customStyle="1" w:styleId="1ff4">
    <w:name w:val="Номер страницы1"/>
    <w:link w:val="1ff3"/>
    <w:rsid w:val="00830E81"/>
  </w:style>
  <w:style w:type="paragraph" w:customStyle="1" w:styleId="affffffffa">
    <w:name w:val="Основной текст + Не полужирный"/>
    <w:basedOn w:val="14"/>
    <w:link w:val="affffffffb"/>
    <w:rsid w:val="00830E81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5"/>
    <w:link w:val="affffffffa"/>
    <w:rsid w:val="00830E81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rsid w:val="00830E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Название Знак"/>
    <w:link w:val="affffffffc"/>
    <w:rsid w:val="00830E8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sid w:val="00830E81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rsid w:val="00830E8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sid w:val="00830E81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  <w:rsid w:val="00830E81"/>
  </w:style>
  <w:style w:type="character" w:customStyle="1" w:styleId="afffffffff">
    <w:name w:val="Продолжение ссылки"/>
    <w:link w:val="affffffffe"/>
    <w:rsid w:val="00830E81"/>
  </w:style>
  <w:style w:type="paragraph" w:customStyle="1" w:styleId="afffffffff0">
    <w:name w:val="Словарная статья"/>
    <w:basedOn w:val="a"/>
    <w:next w:val="a"/>
    <w:link w:val="afffffffff1"/>
    <w:rsid w:val="00830E8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"/>
    <w:link w:val="afffffffff0"/>
    <w:rsid w:val="00830E81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rsid w:val="00830E81"/>
    <w:pPr>
      <w:widowControl w:val="0"/>
      <w:spacing w:line="360" w:lineRule="auto"/>
    </w:pPr>
  </w:style>
  <w:style w:type="character" w:customStyle="1" w:styleId="afffffffff3">
    <w:name w:val="Прижатый влево"/>
    <w:basedOn w:val="1"/>
    <w:link w:val="afffffffff2"/>
    <w:rsid w:val="00830E81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sid w:val="00830E81"/>
    <w:rPr>
      <w:highlight w:val="white"/>
    </w:rPr>
  </w:style>
  <w:style w:type="character" w:customStyle="1" w:styleId="1ff6">
    <w:name w:val="Основной текст1"/>
    <w:basedOn w:val="44"/>
    <w:link w:val="1ff5"/>
    <w:rsid w:val="00830E81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rsid w:val="00830E81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"/>
    <w:link w:val="afffffffff4"/>
    <w:rsid w:val="00830E81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sid w:val="00830E81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sid w:val="00830E81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sid w:val="00830E81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rsid w:val="00830E81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"/>
    <w:link w:val="afffffffff8"/>
    <w:rsid w:val="00830E81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rsid w:val="00830E81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"/>
    <w:link w:val="affffffff7"/>
    <w:rsid w:val="00830E81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5351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5451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4205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4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2025-02-03T11:17:00Z</dcterms:created>
  <dcterms:modified xsi:type="dcterms:W3CDTF">2025-06-30T04:22:00Z</dcterms:modified>
</cp:coreProperties>
</file>